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B2DB" w14:textId="77777777" w:rsidR="00A93AA8" w:rsidRDefault="00A93AA8" w:rsidP="00A93AA8">
      <w:pPr>
        <w:pStyle w:val="CDG35-Arrt"/>
        <w:jc w:val="center"/>
      </w:pPr>
    </w:p>
    <w:p w14:paraId="550049AC" w14:textId="33A57566" w:rsidR="00A93AA8" w:rsidRDefault="00A93AA8" w:rsidP="00A93AA8">
      <w:pPr>
        <w:pStyle w:val="CDG35-Arrt"/>
        <w:jc w:val="center"/>
      </w:pPr>
      <w:r w:rsidRPr="000758C0">
        <w:t xml:space="preserve">Arrêté n° </w:t>
      </w:r>
      <w:r>
        <w:t>… p</w:t>
      </w:r>
      <w:r w:rsidRPr="00A91757">
        <w:t>ortant prolongation de stage</w:t>
      </w:r>
      <w:r>
        <w:t xml:space="preserve"> </w:t>
      </w:r>
      <w:r w:rsidR="006D353B">
        <w:t xml:space="preserve">en raison d’un congé pour raisons de santé et/ou d’un temps partiel </w:t>
      </w:r>
    </w:p>
    <w:p w14:paraId="25A1A174" w14:textId="77777777" w:rsidR="00A91757" w:rsidRDefault="00A91757" w:rsidP="00A93AA8">
      <w:pPr>
        <w:ind w:firstLine="709"/>
      </w:pPr>
    </w:p>
    <w:p w14:paraId="2E86DFCF" w14:textId="77777777" w:rsidR="003A6839" w:rsidRPr="00E64594" w:rsidRDefault="003A6839" w:rsidP="003A6839"/>
    <w:p w14:paraId="0744C51F" w14:textId="77777777" w:rsidR="003A6839" w:rsidRPr="00E64594" w:rsidRDefault="003A6839" w:rsidP="003A6839"/>
    <w:p w14:paraId="302BE58C" w14:textId="58422235" w:rsidR="00A91757" w:rsidRDefault="00A91757" w:rsidP="00A93AA8">
      <w:pPr>
        <w:pStyle w:val="CDG35-Textecourant"/>
        <w:jc w:val="both"/>
      </w:pPr>
      <w:r w:rsidRPr="00A91757">
        <w:t>Le Maire (ou Le Président) de.................................................</w:t>
      </w:r>
      <w:r>
        <w:t xml:space="preserve">, </w:t>
      </w:r>
    </w:p>
    <w:p w14:paraId="5C277942" w14:textId="7B6B34A5" w:rsidR="00A91757" w:rsidRDefault="00A91757" w:rsidP="00A93AA8">
      <w:pPr>
        <w:pStyle w:val="CDG35-Textecourant"/>
        <w:jc w:val="both"/>
      </w:pPr>
      <w:r w:rsidRPr="00A91757">
        <w:t>Vu le Code général de la fonction publique</w:t>
      </w:r>
      <w:r w:rsidR="007178F2">
        <w:t xml:space="preserve"> notamment les articles R 327-55 à R 327-59, </w:t>
      </w:r>
    </w:p>
    <w:p w14:paraId="15489972" w14:textId="6F9A9DC5" w:rsidR="00A93AA8" w:rsidRPr="00A93AA8" w:rsidRDefault="00A93AA8" w:rsidP="00A93AA8">
      <w:pPr>
        <w:pStyle w:val="CDG35-Textecourant"/>
        <w:jc w:val="both"/>
      </w:pPr>
      <w:r w:rsidRPr="00A93AA8">
        <w:rPr>
          <w:i/>
          <w:iCs/>
        </w:rPr>
        <w:t>(Le cas échéant)</w:t>
      </w:r>
      <w:r>
        <w:t xml:space="preserve"> Vu le d</w:t>
      </w:r>
      <w:r w:rsidRPr="00A93AA8">
        <w:t>écret n°91-298 du 20 mars 1991 portant dispositions statutaires applicables aux fonctionnaires territoriaux nommés dans des emplois permanents à temps non complet</w:t>
      </w:r>
      <w:r>
        <w:t>,</w:t>
      </w:r>
    </w:p>
    <w:p w14:paraId="7163C698" w14:textId="704E169C" w:rsidR="00A91757" w:rsidRPr="00A91757" w:rsidRDefault="00A91757" w:rsidP="00A93AA8">
      <w:pPr>
        <w:pStyle w:val="CDG35-Textecourant"/>
        <w:jc w:val="both"/>
      </w:pPr>
      <w:r w:rsidRPr="00A91757">
        <w:t>Vu le décret n° ……………. du …………. portant statut particulier du cadre d'emplois …………………,</w:t>
      </w:r>
    </w:p>
    <w:p w14:paraId="1BC6AB75" w14:textId="1C0A1181" w:rsidR="00A91757" w:rsidRDefault="00A91757" w:rsidP="00A93AA8">
      <w:pPr>
        <w:pStyle w:val="CDG35-Textecourant"/>
        <w:jc w:val="both"/>
      </w:pPr>
      <w:r w:rsidRPr="00A91757">
        <w:t xml:space="preserve">Vu l'arrêté en date du ........... </w:t>
      </w:r>
      <w:r w:rsidR="00A93AA8">
        <w:t>portant nomination stagiaire de M……………… à compter du …………… sur le grade de …………………</w:t>
      </w:r>
      <w:r w:rsidRPr="00A91757">
        <w:t>,</w:t>
      </w:r>
    </w:p>
    <w:p w14:paraId="6D59A600" w14:textId="53916AE1" w:rsidR="006D353B" w:rsidRDefault="00A267DA" w:rsidP="00A93AA8">
      <w:pPr>
        <w:pStyle w:val="CDG35-Textecourant"/>
        <w:jc w:val="both"/>
      </w:pPr>
      <w:r>
        <w:t xml:space="preserve">(Le cas échéant) </w:t>
      </w:r>
      <w:r w:rsidR="006D353B">
        <w:t xml:space="preserve">Vu l’arrêté plaçant M……………….. en congé ………………….(préciser le congé maladie : CMO, CLM, CGM ….) du ……….. au ……………., soit …….. jours, </w:t>
      </w:r>
    </w:p>
    <w:p w14:paraId="726C6D29" w14:textId="2F96CD7E" w:rsidR="00A267DA" w:rsidRDefault="00A267DA" w:rsidP="00A93AA8">
      <w:pPr>
        <w:pStyle w:val="CDG35-Textecourant"/>
        <w:jc w:val="both"/>
      </w:pPr>
      <w:r>
        <w:t>(Le cas échéant) Vu l’arrêté portant mise à temps partiel à raison de ……% de M……………… à compter du ………….., pour une durée de ……………,</w:t>
      </w:r>
    </w:p>
    <w:p w14:paraId="2BCEFB3B" w14:textId="63B4D169" w:rsidR="006D353B" w:rsidRPr="00A91757" w:rsidRDefault="00A267DA" w:rsidP="00A93AA8">
      <w:pPr>
        <w:pStyle w:val="CDG35-Textecourant"/>
        <w:jc w:val="both"/>
      </w:pPr>
      <w:r>
        <w:t xml:space="preserve">(Le cas échéant, en cas de prolongation du fait de la maladie) </w:t>
      </w:r>
      <w:r w:rsidR="006D353B">
        <w:t>Considérant que le nombre de jours de congés est supérieur à 1/10</w:t>
      </w:r>
      <w:r w:rsidR="006D353B" w:rsidRPr="006D353B">
        <w:rPr>
          <w:vertAlign w:val="superscript"/>
        </w:rPr>
        <w:t>ème</w:t>
      </w:r>
      <w:r w:rsidR="006D353B">
        <w:t xml:space="preserve"> de la durée du stage, </w:t>
      </w:r>
    </w:p>
    <w:p w14:paraId="5032253D" w14:textId="77777777" w:rsidR="00F05DD6" w:rsidRPr="00842F79" w:rsidRDefault="00F05DD6" w:rsidP="00E64594">
      <w:pPr>
        <w:pStyle w:val="CDG35-Arrte"/>
        <w:tabs>
          <w:tab w:val="clear" w:pos="2880"/>
          <w:tab w:val="clear" w:pos="4600"/>
        </w:tabs>
      </w:pPr>
      <w:r w:rsidRPr="00842F79">
        <w:t>ARRÊTE</w:t>
      </w:r>
    </w:p>
    <w:p w14:paraId="5544621C" w14:textId="309828A3" w:rsidR="00A91757" w:rsidRPr="00A91757" w:rsidRDefault="00F05DD6" w:rsidP="00B91D62">
      <w:pPr>
        <w:pStyle w:val="CDG35-Article"/>
        <w:ind w:left="1418" w:hanging="1418"/>
        <w:jc w:val="both"/>
        <w:rPr>
          <w:b w:val="0"/>
          <w:bCs w:val="0"/>
        </w:rPr>
      </w:pPr>
      <w:r w:rsidRPr="0099044D">
        <w:t>Article 1</w:t>
      </w:r>
      <w:r w:rsidRPr="00133D46">
        <w:t>er</w:t>
      </w:r>
      <w:r>
        <w:t> :</w:t>
      </w:r>
      <w:r w:rsidR="00B91D62">
        <w:tab/>
      </w:r>
      <w:r w:rsidR="00B06D0D" w:rsidRPr="00B06D0D">
        <w:rPr>
          <w:b w:val="0"/>
          <w:bCs w:val="0"/>
        </w:rPr>
        <w:t>À compter du ………………….,</w:t>
      </w:r>
      <w:r w:rsidR="00B06D0D">
        <w:t xml:space="preserve"> </w:t>
      </w:r>
      <w:r w:rsidR="00B06D0D" w:rsidRPr="00B06D0D">
        <w:rPr>
          <w:b w:val="0"/>
          <w:bCs w:val="0"/>
        </w:rPr>
        <w:t>l</w:t>
      </w:r>
      <w:r w:rsidR="00A91757" w:rsidRPr="00B06D0D">
        <w:rPr>
          <w:b w:val="0"/>
          <w:bCs w:val="0"/>
        </w:rPr>
        <w:t>e</w:t>
      </w:r>
      <w:r w:rsidR="00A91757" w:rsidRPr="00A91757">
        <w:rPr>
          <w:b w:val="0"/>
          <w:bCs w:val="0"/>
        </w:rPr>
        <w:t xml:space="preserve"> stage de M....................</w:t>
      </w:r>
      <w:r w:rsidR="00A93AA8">
        <w:rPr>
          <w:b w:val="0"/>
          <w:bCs w:val="0"/>
        </w:rPr>
        <w:t>, né(e) le ……………….,</w:t>
      </w:r>
      <w:r w:rsidR="00A91757" w:rsidRPr="00A91757">
        <w:rPr>
          <w:b w:val="0"/>
          <w:bCs w:val="0"/>
        </w:rPr>
        <w:t>.est prolongé pour une durée de ...............</w:t>
      </w:r>
      <w:r w:rsidR="0085335E">
        <w:rPr>
          <w:b w:val="0"/>
          <w:bCs w:val="0"/>
        </w:rPr>
        <w:t>, soit jusqu’au …………….</w:t>
      </w:r>
      <w:r w:rsidR="00B06D0D">
        <w:rPr>
          <w:b w:val="0"/>
          <w:bCs w:val="0"/>
        </w:rPr>
        <w:t>.</w:t>
      </w:r>
    </w:p>
    <w:p w14:paraId="45117E94" w14:textId="5494F560" w:rsidR="00B91D62" w:rsidRDefault="00F05DD6" w:rsidP="00B91D62">
      <w:pPr>
        <w:pStyle w:val="CDG35-Article"/>
        <w:ind w:left="1418" w:hanging="1418"/>
        <w:jc w:val="both"/>
        <w:rPr>
          <w:b w:val="0"/>
          <w:bCs w:val="0"/>
        </w:rPr>
      </w:pPr>
      <w:r w:rsidRPr="0099044D">
        <w:t>Article 2</w:t>
      </w:r>
      <w:r>
        <w:t> :</w:t>
      </w:r>
      <w:r w:rsidR="00B91D62">
        <w:t xml:space="preserve"> </w:t>
      </w:r>
      <w:r w:rsidR="00B91D62">
        <w:tab/>
      </w:r>
      <w:r w:rsidR="00A91757" w:rsidRPr="00B91D62">
        <w:rPr>
          <w:b w:val="0"/>
          <w:bCs w:val="0"/>
        </w:rPr>
        <w:t>L'intéressé(e) reste classé(e) au …… échelon du grade .................................. Indice Brut : .............. Indice Majoré : ...............,</w:t>
      </w:r>
      <w:r w:rsidR="00620E78">
        <w:rPr>
          <w:b w:val="0"/>
          <w:bCs w:val="0"/>
        </w:rPr>
        <w:t xml:space="preserve"> avec une ancienneté de ……………….</w:t>
      </w:r>
    </w:p>
    <w:p w14:paraId="6E115A2E" w14:textId="3F86C40F" w:rsidR="00A91757" w:rsidRPr="00EA21AD" w:rsidRDefault="00A93AA8" w:rsidP="00B91D62">
      <w:pPr>
        <w:pStyle w:val="CDG35-Article"/>
        <w:ind w:left="1418"/>
        <w:jc w:val="both"/>
        <w:rPr>
          <w:b w:val="0"/>
          <w:bCs w:val="0"/>
        </w:rPr>
      </w:pPr>
      <w:r w:rsidRPr="00B06D0D">
        <w:rPr>
          <w:b w:val="0"/>
          <w:bCs w:val="0"/>
        </w:rPr>
        <w:t>Cette</w:t>
      </w:r>
      <w:r w:rsidR="00A91757" w:rsidRPr="00EA21AD">
        <w:rPr>
          <w:b w:val="0"/>
          <w:bCs w:val="0"/>
        </w:rPr>
        <w:t xml:space="preserve"> période de</w:t>
      </w:r>
      <w:r w:rsidRPr="00B06D0D">
        <w:rPr>
          <w:b w:val="0"/>
          <w:bCs w:val="0"/>
        </w:rPr>
        <w:t xml:space="preserve"> prolongation</w:t>
      </w:r>
      <w:r w:rsidR="00A91757" w:rsidRPr="00EA21AD">
        <w:rPr>
          <w:b w:val="0"/>
          <w:bCs w:val="0"/>
        </w:rPr>
        <w:t xml:space="preserve"> </w:t>
      </w:r>
      <w:r w:rsidR="00620E78" w:rsidRPr="00620E78">
        <w:rPr>
          <w:b w:val="0"/>
          <w:bCs w:val="0"/>
        </w:rPr>
        <w:t xml:space="preserve">est prise en compte dans le calcul de l'ancienneté à retenir lors de la titularisation dans </w:t>
      </w:r>
      <w:r w:rsidR="00620E78">
        <w:rPr>
          <w:b w:val="0"/>
          <w:bCs w:val="0"/>
        </w:rPr>
        <w:t>le</w:t>
      </w:r>
      <w:r w:rsidR="00620E78" w:rsidRPr="00620E78">
        <w:rPr>
          <w:b w:val="0"/>
          <w:bCs w:val="0"/>
        </w:rPr>
        <w:t xml:space="preserve"> nouveau grade.</w:t>
      </w:r>
      <w:r w:rsidR="00620E78">
        <w:rPr>
          <w:b w:val="0"/>
          <w:bCs w:val="0"/>
        </w:rPr>
        <w:t xml:space="preserve"> </w:t>
      </w:r>
    </w:p>
    <w:p w14:paraId="42375017" w14:textId="286ED2BB" w:rsidR="00A91757" w:rsidRPr="00AF7150" w:rsidRDefault="00A91757" w:rsidP="00B91D62">
      <w:pPr>
        <w:pStyle w:val="CDG35-Article"/>
        <w:rPr>
          <w:rFonts w:cs="Trebuchet MS"/>
        </w:rPr>
      </w:pPr>
      <w:r w:rsidRPr="0099044D">
        <w:t>Article 3</w:t>
      </w:r>
      <w:r>
        <w:t> :</w:t>
      </w:r>
      <w:r w:rsidR="00B91D62">
        <w:t xml:space="preserve"> </w:t>
      </w:r>
      <w:r w:rsidR="00B91D62">
        <w:tab/>
      </w:r>
      <w:r w:rsidRPr="00B91D62">
        <w:rPr>
          <w:rFonts w:cs="Trebuchet MS"/>
          <w:b w:val="0"/>
          <w:bCs w:val="0"/>
        </w:rPr>
        <w:t>Le présent arrêté sera :</w:t>
      </w:r>
      <w:r w:rsidRPr="00AF7150">
        <w:rPr>
          <w:rFonts w:cs="Trebuchet MS"/>
        </w:rPr>
        <w:t xml:space="preserve"> </w:t>
      </w:r>
    </w:p>
    <w:p w14:paraId="5BD1BDD9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>Notifié à l'intéressé(e),</w:t>
      </w:r>
    </w:p>
    <w:p w14:paraId="186D10E4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 xml:space="preserve">Transmis au comptable de la collectivité, </w:t>
      </w:r>
    </w:p>
    <w:p w14:paraId="2B2DB340" w14:textId="77777777" w:rsidR="00A91757" w:rsidRPr="00AF7150" w:rsidRDefault="00A91757" w:rsidP="00B91D62">
      <w:pPr>
        <w:numPr>
          <w:ilvl w:val="0"/>
          <w:numId w:val="8"/>
        </w:numPr>
        <w:tabs>
          <w:tab w:val="left" w:pos="1985"/>
          <w:tab w:val="left" w:pos="2268"/>
        </w:tabs>
        <w:spacing w:line="259" w:lineRule="auto"/>
        <w:ind w:left="2268"/>
        <w:contextualSpacing/>
        <w:jc w:val="both"/>
        <w:rPr>
          <w:rFonts w:cs="Trebuchet MS"/>
        </w:rPr>
      </w:pPr>
      <w:r w:rsidRPr="00AF7150">
        <w:rPr>
          <w:rFonts w:cs="Trebuchet MS"/>
        </w:rPr>
        <w:t>Transmis à la Présidente du Centre de Gestion</w:t>
      </w:r>
    </w:p>
    <w:p w14:paraId="13426F7A" w14:textId="77777777" w:rsidR="00A91757" w:rsidRPr="00AF7150" w:rsidRDefault="00A91757" w:rsidP="00A91757">
      <w:pPr>
        <w:ind w:left="6663"/>
        <w:jc w:val="both"/>
        <w:rPr>
          <w:rFonts w:cs="Times"/>
        </w:rPr>
      </w:pPr>
    </w:p>
    <w:p w14:paraId="76BB4AE6" w14:textId="77777777" w:rsidR="00A91757" w:rsidRPr="00AF7150" w:rsidRDefault="00A91757" w:rsidP="00A91757">
      <w:pPr>
        <w:ind w:left="6096"/>
        <w:jc w:val="both"/>
        <w:rPr>
          <w:rFonts w:cs="Times"/>
        </w:rPr>
      </w:pPr>
      <w:r w:rsidRPr="00AF7150">
        <w:rPr>
          <w:rFonts w:cs="Times"/>
        </w:rPr>
        <w:t>Fait à…………Le…………………</w:t>
      </w:r>
    </w:p>
    <w:p w14:paraId="0A354083" w14:textId="77777777" w:rsidR="00A91757" w:rsidRPr="00AF7150" w:rsidRDefault="00A91757" w:rsidP="00A91757">
      <w:pPr>
        <w:ind w:left="6096"/>
        <w:jc w:val="both"/>
        <w:rPr>
          <w:rFonts w:cs="Times"/>
        </w:rPr>
      </w:pPr>
    </w:p>
    <w:p w14:paraId="37F884E2" w14:textId="77777777" w:rsidR="00A91757" w:rsidRPr="00AF7150" w:rsidRDefault="00A91757" w:rsidP="00A91757">
      <w:pPr>
        <w:ind w:left="6096"/>
        <w:jc w:val="both"/>
        <w:rPr>
          <w:rFonts w:cs="Times"/>
        </w:rPr>
      </w:pPr>
      <w:r w:rsidRPr="00AF7150">
        <w:rPr>
          <w:rFonts w:cs="Times"/>
        </w:rPr>
        <w:t>Signature (et référence) de l’autorité territoriale</w:t>
      </w:r>
    </w:p>
    <w:p w14:paraId="540E9AC8" w14:textId="77777777" w:rsidR="00A91757" w:rsidRPr="00AF7150" w:rsidRDefault="00A91757" w:rsidP="00A91757">
      <w:pPr>
        <w:jc w:val="both"/>
        <w:rPr>
          <w:rFonts w:cs="Times"/>
        </w:rPr>
      </w:pPr>
      <w:r w:rsidRPr="00AF7150">
        <w:rPr>
          <w:rFonts w:cs="Times"/>
        </w:rPr>
        <w:t>Notifié à l’agent le :</w:t>
      </w:r>
    </w:p>
    <w:p w14:paraId="4F54CBD6" w14:textId="77777777" w:rsidR="00A91757" w:rsidRPr="00AF7150" w:rsidRDefault="00A91757" w:rsidP="00A91757">
      <w:pPr>
        <w:jc w:val="both"/>
        <w:rPr>
          <w:rFonts w:cs="Times"/>
        </w:rPr>
      </w:pPr>
      <w:r w:rsidRPr="00AF7150">
        <w:rPr>
          <w:rFonts w:cs="Times"/>
        </w:rPr>
        <w:t>(date et signature)</w:t>
      </w:r>
    </w:p>
    <w:p w14:paraId="031CC123" w14:textId="77777777" w:rsidR="00A91757" w:rsidRPr="00AF7150" w:rsidRDefault="00A91757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012A20E1" w14:textId="77777777" w:rsidR="00A91757" w:rsidRDefault="00A91757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3FF16895" w14:textId="77777777" w:rsidR="00B91D62" w:rsidRPr="00AF7150" w:rsidRDefault="00B91D62" w:rsidP="00A91757">
      <w:pPr>
        <w:tabs>
          <w:tab w:val="left" w:pos="1560"/>
          <w:tab w:val="left" w:pos="5387"/>
          <w:tab w:val="left" w:pos="7513"/>
        </w:tabs>
        <w:jc w:val="both"/>
        <w:rPr>
          <w:rFonts w:cs="Trebuchet MS"/>
          <w:b/>
          <w:bCs/>
        </w:rPr>
      </w:pPr>
    </w:p>
    <w:p w14:paraId="66949B66" w14:textId="77777777" w:rsidR="00A91757" w:rsidRPr="00A91757" w:rsidRDefault="00A91757" w:rsidP="00A91757">
      <w:pPr>
        <w:tabs>
          <w:tab w:val="left" w:pos="3402"/>
        </w:tabs>
        <w:jc w:val="both"/>
        <w:rPr>
          <w:rFonts w:cs="Trebuchet MS"/>
          <w:sz w:val="18"/>
          <w:szCs w:val="18"/>
        </w:rPr>
      </w:pPr>
      <w:r w:rsidRPr="00A91757">
        <w:rPr>
          <w:rFonts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8" w:history="1">
        <w:r w:rsidRPr="00A91757">
          <w:rPr>
            <w:rFonts w:cs="Trebuchet MS"/>
            <w:color w:val="0000FF"/>
            <w:sz w:val="18"/>
            <w:szCs w:val="18"/>
            <w:u w:val="single"/>
          </w:rPr>
          <w:t>www.telerecours.fr</w:t>
        </w:r>
      </w:hyperlink>
      <w:r w:rsidRPr="00A91757">
        <w:rPr>
          <w:rFonts w:cs="Trebuchet MS"/>
          <w:sz w:val="18"/>
          <w:szCs w:val="18"/>
        </w:rPr>
        <w:t>.</w:t>
      </w:r>
    </w:p>
    <w:p w14:paraId="2E6D4D4F" w14:textId="77777777" w:rsidR="00852D26" w:rsidRPr="00852D26" w:rsidRDefault="00852D26" w:rsidP="00E64594"/>
    <w:sectPr w:rsidR="00852D26" w:rsidRPr="00852D26" w:rsidSect="00E34FD0">
      <w:headerReference w:type="default" r:id="rId9"/>
      <w:headerReference w:type="first" r:id="rId10"/>
      <w:footerReference w:type="first" r:id="rId11"/>
      <w:pgSz w:w="11906" w:h="16838" w:code="9"/>
      <w:pgMar w:top="709" w:right="1276" w:bottom="1134" w:left="1276" w:header="284" w:footer="34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725C" w14:textId="77777777" w:rsidR="008C6F08" w:rsidRDefault="008C6F08" w:rsidP="00C20B20">
      <w:r>
        <w:separator/>
      </w:r>
    </w:p>
  </w:endnote>
  <w:endnote w:type="continuationSeparator" w:id="0">
    <w:p w14:paraId="08D272C3" w14:textId="77777777" w:rsidR="008C6F08" w:rsidRDefault="008C6F08" w:rsidP="00C2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utfit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4FCE" w14:textId="77777777" w:rsidR="00770900" w:rsidRPr="00254D28" w:rsidRDefault="00770900" w:rsidP="00770900">
    <w:pPr>
      <w:spacing w:line="360" w:lineRule="auto"/>
      <w:rPr>
        <w:rFonts w:asciiTheme="minorHAnsi" w:hAnsiTheme="minorHAnsi" w:cstheme="minorHAnsi"/>
        <w:b/>
        <w:bCs/>
        <w:sz w:val="16"/>
        <w:szCs w:val="16"/>
      </w:rPr>
    </w:pPr>
    <w:r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DC7F2AC" wp14:editId="1AB56217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28719461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EE3C09" id="Connecteur droit 1" o:spid="_x0000_s1026" alt="Trait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b/>
        <w:bCs/>
        <w:noProof/>
        <w:color w:val="FFFFFF" w:themeColor="background1"/>
        <w:sz w:val="16"/>
        <w:szCs w:val="16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3B80C946" wp14:editId="56B64FC1">
              <wp:simplePos x="0" y="0"/>
              <wp:positionH relativeFrom="column">
                <wp:posOffset>5502275</wp:posOffset>
              </wp:positionH>
              <wp:positionV relativeFrom="paragraph">
                <wp:posOffset>117838</wp:posOffset>
              </wp:positionV>
              <wp:extent cx="755063" cy="236854"/>
              <wp:effectExtent l="0" t="0" r="0" b="0"/>
              <wp:wrapNone/>
              <wp:docPr id="1334481478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3" cy="236854"/>
                        <a:chOff x="0" y="-2540"/>
                        <a:chExt cx="755063" cy="236854"/>
                      </a:xfrm>
                    </wpg:grpSpPr>
                    <wps:wsp>
                      <wps:cNvPr id="113498045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4" y="-2540"/>
                          <a:ext cx="737869" cy="2368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99F17" w14:textId="77777777" w:rsidR="00770900" w:rsidRPr="005F48F3" w:rsidRDefault="00770900" w:rsidP="00770900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063224256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80C946" id="Groupe 5" o:spid="_x0000_s1026" alt="Adresse du site : cdg35.bzh" style="position:absolute;margin-left:433.25pt;margin-top:9.3pt;width:59.45pt;height:18.65pt;z-index:251691008;mso-width-relative:margin" coordorigin=",-25" coordsize="7550,236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" filled="f" stroked="f">
                <v:textbox style="mso-fit-shape-to-text:t">
                  <w:txbxContent>
                    <w:p w14:paraId="21E99F17" w14:textId="77777777" w:rsidR="00770900" w:rsidRPr="005F48F3" w:rsidRDefault="00770900" w:rsidP="00770900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">
                <v:imagedata r:id="rId3" o:title=""/>
              </v:shape>
            </v:group>
          </w:pict>
        </mc:Fallback>
      </mc:AlternateContent>
    </w:r>
    <w:r w:rsidRPr="005323C8">
      <w:rPr>
        <w:noProof/>
      </w:rPr>
      <w:drawing>
        <wp:anchor distT="0" distB="0" distL="114300" distR="114300" simplePos="0" relativeHeight="251688960" behindDoc="0" locked="0" layoutInCell="1" allowOverlap="1" wp14:anchorId="2B1E8A56" wp14:editId="4DADDC4F">
          <wp:simplePos x="0" y="0"/>
          <wp:positionH relativeFrom="column">
            <wp:posOffset>-223520</wp:posOffset>
          </wp:positionH>
          <wp:positionV relativeFrom="paragraph">
            <wp:posOffset>227965</wp:posOffset>
          </wp:positionV>
          <wp:extent cx="123825" cy="178435"/>
          <wp:effectExtent l="0" t="0" r="0" b="0"/>
          <wp:wrapNone/>
          <wp:docPr id="1743963792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E81DA" w14:textId="77777777" w:rsidR="00770900" w:rsidRPr="004F4444" w:rsidRDefault="00770900" w:rsidP="00770900">
    <w:pPr>
      <w:rPr>
        <w:rFonts w:asciiTheme="minorHAnsi" w:hAnsiTheme="minorHAnsi" w:cstheme="minorHAnsi"/>
        <w:b/>
        <w:bCs/>
        <w:color w:val="00A696"/>
        <w:sz w:val="16"/>
        <w:szCs w:val="16"/>
      </w:rPr>
    </w:pPr>
    <w:r w:rsidRPr="004F4444">
      <w:rPr>
        <w:rFonts w:cs="Arial"/>
        <w:b/>
        <w:bCs/>
        <w:color w:val="00A696"/>
        <w:sz w:val="16"/>
        <w:szCs w:val="16"/>
      </w:rPr>
      <w:t>CENTRE DE GESTION DE LA FONCTION PUBLIQUE TERRITORIALE D’ILLE-ET-VILAINE</w:t>
    </w:r>
  </w:p>
  <w:p w14:paraId="4A987750" w14:textId="77777777" w:rsidR="00770900" w:rsidRPr="003B50D2" w:rsidRDefault="00770900" w:rsidP="00770900">
    <w:pPr>
      <w:tabs>
        <w:tab w:val="left" w:pos="2295"/>
      </w:tabs>
      <w:rPr>
        <w:rFonts w:cstheme="minorHAnsi"/>
        <w:sz w:val="15"/>
        <w:szCs w:val="15"/>
      </w:rPr>
    </w:pPr>
    <w:r w:rsidRPr="003B50D2">
      <w:rPr>
        <w:rFonts w:cstheme="minorHAnsi"/>
        <w:sz w:val="15"/>
        <w:szCs w:val="15"/>
      </w:rPr>
      <w:t>Village des Collectivités - 1 avenue de Tizé - CS 13600 - 35236 Thorigné-Fouillard Cedex - 02 99 23 31 00 - contact@cdg35.bzh</w:t>
    </w:r>
  </w:p>
  <w:p w14:paraId="56262036" w14:textId="77777777" w:rsidR="00770900" w:rsidRDefault="008A2FA4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81B6" w14:textId="77777777" w:rsidR="008C6F08" w:rsidRDefault="008C6F08" w:rsidP="00C20B20">
      <w:r>
        <w:separator/>
      </w:r>
    </w:p>
  </w:footnote>
  <w:footnote w:type="continuationSeparator" w:id="0">
    <w:p w14:paraId="2F4955F8" w14:textId="77777777" w:rsidR="008C6F08" w:rsidRDefault="008C6F08" w:rsidP="00C20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719F" w14:textId="77777777" w:rsidR="003D4A05" w:rsidRDefault="003D4A05" w:rsidP="00B008E1">
    <w:pPr>
      <w:tabs>
        <w:tab w:val="left" w:pos="5103"/>
      </w:tabs>
      <w:ind w:right="-711"/>
      <w:jc w:val="right"/>
      <w:rPr>
        <w:rFonts w:ascii="Outfit Light" w:hAnsi="Outfit Light" w:cs="Arial"/>
        <w:bCs/>
        <w:i/>
        <w:sz w:val="18"/>
        <w:szCs w:val="18"/>
        <w:bdr w:val="single" w:sz="4" w:space="0" w:color="auto"/>
      </w:rPr>
    </w:pPr>
  </w:p>
  <w:p w14:paraId="792DBDF8" w14:textId="77777777" w:rsidR="00027AC8" w:rsidRDefault="00AF482A" w:rsidP="008367A4"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3CE3D7" wp14:editId="10FD8CC5">
              <wp:simplePos x="0" y="0"/>
              <wp:positionH relativeFrom="column">
                <wp:posOffset>1344353</wp:posOffset>
              </wp:positionH>
              <wp:positionV relativeFrom="paragraph">
                <wp:posOffset>838374</wp:posOffset>
              </wp:positionV>
              <wp:extent cx="0" cy="0"/>
              <wp:effectExtent l="0" t="0" r="0" b="0"/>
              <wp:wrapNone/>
              <wp:docPr id="356492549" name="Connecteur droit 1" descr="Logo du CDG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32D15" id="Connecteur droit 1" o:spid="_x0000_s1026" alt="Logo du CDG 35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5pt,66pt" to="105.8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" strokecolor="#4472c4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1CB" w14:textId="347ECCB4" w:rsidR="007345A0" w:rsidRPr="00A91757" w:rsidRDefault="00B008E1" w:rsidP="00A91757">
    <w:pPr>
      <w:jc w:val="right"/>
      <w:rPr>
        <w:i/>
        <w:iCs/>
      </w:rPr>
    </w:pPr>
    <w:r w:rsidRPr="00A91757">
      <w:rPr>
        <w:i/>
        <w:iCs/>
        <w:noProof/>
      </w:rPr>
      <w:drawing>
        <wp:anchor distT="0" distB="0" distL="114300" distR="114300" simplePos="0" relativeHeight="251686912" behindDoc="0" locked="0" layoutInCell="1" allowOverlap="1" wp14:anchorId="6A0E16FD" wp14:editId="2F386494">
          <wp:simplePos x="0" y="0"/>
          <wp:positionH relativeFrom="margin">
            <wp:align>left</wp:align>
          </wp:positionH>
          <wp:positionV relativeFrom="paragraph">
            <wp:posOffset>472440</wp:posOffset>
          </wp:positionV>
          <wp:extent cx="1404620" cy="914400"/>
          <wp:effectExtent l="0" t="0" r="5080" b="0"/>
          <wp:wrapThrough wrapText="bothSides">
            <wp:wrapPolygon edited="0">
              <wp:start x="0" y="0"/>
              <wp:lineTo x="0" y="21150"/>
              <wp:lineTo x="21385" y="21150"/>
              <wp:lineTo x="21385" y="0"/>
              <wp:lineTo x="0" y="0"/>
            </wp:wrapPolygon>
          </wp:wrapThrough>
          <wp:docPr id="1756149898" name="Image 1756149898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149898" name="Image 1756149898" descr="Logo du CDG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91757" w:rsidRPr="00A91757">
      <w:rPr>
        <w:i/>
        <w:iCs/>
      </w:rPr>
      <w:t>MAJ janvier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6.75pt;visibility:visible" o:bullet="t">
        <v:imagedata r:id="rId1" o:title="" cropbottom="-804f"/>
      </v:shape>
    </w:pict>
  </w:numPicBullet>
  <w:numPicBullet w:numPicBulletId="1">
    <w:pict>
      <v:shape id="_x0000_i1026" type="#_x0000_t75" style="width:6.7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" o:bullet="t">
        <v:imagedata r:id="rId2" o:title="" cropbottom="-1024f" cropright="-489f"/>
      </v:shape>
    </w:pict>
  </w:numPicBullet>
  <w:abstractNum w:abstractNumId="0" w15:restartNumberingAfterBreak="0">
    <w:nsid w:val="13F1403F"/>
    <w:multiLevelType w:val="hybridMultilevel"/>
    <w:tmpl w:val="DE32D8EA"/>
    <w:lvl w:ilvl="0" w:tplc="535662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5DE3"/>
    <w:multiLevelType w:val="hybridMultilevel"/>
    <w:tmpl w:val="3B708556"/>
    <w:styleLink w:val="Outlin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C5A7CB4"/>
    <w:multiLevelType w:val="hybridMultilevel"/>
    <w:tmpl w:val="C3CAC56C"/>
    <w:lvl w:ilvl="0" w:tplc="25581AC8">
      <w:start w:val="5"/>
      <w:numFmt w:val="bullet"/>
      <w:lvlText w:val="-"/>
      <w:lvlJc w:val="left"/>
      <w:pPr>
        <w:ind w:left="720" w:hanging="360"/>
      </w:pPr>
      <w:rPr>
        <w:rFonts w:ascii="Outfit" w:eastAsia="Times New Roman" w:hAnsi="Outfi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769AF"/>
    <w:multiLevelType w:val="hybridMultilevel"/>
    <w:tmpl w:val="E90C06EA"/>
    <w:lvl w:ilvl="0" w:tplc="443E84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43EE4"/>
    <w:multiLevelType w:val="hybridMultilevel"/>
    <w:tmpl w:val="FFFFFFFF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E02C8"/>
    <w:multiLevelType w:val="hybridMultilevel"/>
    <w:tmpl w:val="8B14E3AA"/>
    <w:styleLink w:val="WW8Num282"/>
    <w:lvl w:ilvl="0" w:tplc="B5587BF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B52F9"/>
    <w:multiLevelType w:val="hybridMultilevel"/>
    <w:tmpl w:val="B8540EA6"/>
    <w:lvl w:ilvl="0" w:tplc="41BA0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B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80B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821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4C8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58A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87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7A6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A2A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D13236D"/>
    <w:multiLevelType w:val="hybridMultilevel"/>
    <w:tmpl w:val="713EC0DE"/>
    <w:lvl w:ilvl="0" w:tplc="FE14FB5A">
      <w:numFmt w:val="bullet"/>
      <w:pStyle w:val="CDG35-Textecourantretrai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9821673">
    <w:abstractNumId w:val="0"/>
  </w:num>
  <w:num w:numId="2" w16cid:durableId="1542591127">
    <w:abstractNumId w:val="6"/>
  </w:num>
  <w:num w:numId="3" w16cid:durableId="1368070663">
    <w:abstractNumId w:val="3"/>
  </w:num>
  <w:num w:numId="4" w16cid:durableId="1310593957">
    <w:abstractNumId w:val="1"/>
  </w:num>
  <w:num w:numId="5" w16cid:durableId="1204974949">
    <w:abstractNumId w:val="5"/>
  </w:num>
  <w:num w:numId="6" w16cid:durableId="2065715478">
    <w:abstractNumId w:val="2"/>
  </w:num>
  <w:num w:numId="7" w16cid:durableId="544370901">
    <w:abstractNumId w:val="7"/>
  </w:num>
  <w:num w:numId="8" w16cid:durableId="1931699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57"/>
    <w:rsid w:val="00006BBA"/>
    <w:rsid w:val="000144D1"/>
    <w:rsid w:val="00014DE2"/>
    <w:rsid w:val="00027A87"/>
    <w:rsid w:val="00027AC8"/>
    <w:rsid w:val="00030466"/>
    <w:rsid w:val="00035747"/>
    <w:rsid w:val="0005318D"/>
    <w:rsid w:val="00061E31"/>
    <w:rsid w:val="00070DCF"/>
    <w:rsid w:val="0007227E"/>
    <w:rsid w:val="000758C0"/>
    <w:rsid w:val="00075B37"/>
    <w:rsid w:val="0008546B"/>
    <w:rsid w:val="000855B1"/>
    <w:rsid w:val="00090B92"/>
    <w:rsid w:val="00093603"/>
    <w:rsid w:val="000A0886"/>
    <w:rsid w:val="000B02C2"/>
    <w:rsid w:val="000D291F"/>
    <w:rsid w:val="000E2744"/>
    <w:rsid w:val="000F1411"/>
    <w:rsid w:val="00102C0E"/>
    <w:rsid w:val="00105546"/>
    <w:rsid w:val="001108C0"/>
    <w:rsid w:val="00116EF4"/>
    <w:rsid w:val="00117E15"/>
    <w:rsid w:val="00120B71"/>
    <w:rsid w:val="001214EE"/>
    <w:rsid w:val="0013188E"/>
    <w:rsid w:val="00133D46"/>
    <w:rsid w:val="00134060"/>
    <w:rsid w:val="00157B25"/>
    <w:rsid w:val="0017636D"/>
    <w:rsid w:val="00187E6B"/>
    <w:rsid w:val="00191E0F"/>
    <w:rsid w:val="001A1A4E"/>
    <w:rsid w:val="001B6434"/>
    <w:rsid w:val="001C5CC1"/>
    <w:rsid w:val="001F0A9B"/>
    <w:rsid w:val="00201B52"/>
    <w:rsid w:val="002069C0"/>
    <w:rsid w:val="00206EA4"/>
    <w:rsid w:val="00210648"/>
    <w:rsid w:val="002159DB"/>
    <w:rsid w:val="0021638B"/>
    <w:rsid w:val="00240041"/>
    <w:rsid w:val="00254D28"/>
    <w:rsid w:val="00267722"/>
    <w:rsid w:val="00270851"/>
    <w:rsid w:val="0027685F"/>
    <w:rsid w:val="00277A11"/>
    <w:rsid w:val="002A1112"/>
    <w:rsid w:val="002A5B02"/>
    <w:rsid w:val="002B2291"/>
    <w:rsid w:val="002B5AB4"/>
    <w:rsid w:val="002D073B"/>
    <w:rsid w:val="002D5293"/>
    <w:rsid w:val="002D7264"/>
    <w:rsid w:val="002E452D"/>
    <w:rsid w:val="00312015"/>
    <w:rsid w:val="00312592"/>
    <w:rsid w:val="00312DDF"/>
    <w:rsid w:val="0032182D"/>
    <w:rsid w:val="0032531B"/>
    <w:rsid w:val="00331781"/>
    <w:rsid w:val="00331C44"/>
    <w:rsid w:val="0033683E"/>
    <w:rsid w:val="00345768"/>
    <w:rsid w:val="003562B4"/>
    <w:rsid w:val="00373653"/>
    <w:rsid w:val="00376711"/>
    <w:rsid w:val="003A0CDC"/>
    <w:rsid w:val="003A2772"/>
    <w:rsid w:val="003A5031"/>
    <w:rsid w:val="003A677D"/>
    <w:rsid w:val="003A6839"/>
    <w:rsid w:val="003B013B"/>
    <w:rsid w:val="003B50D2"/>
    <w:rsid w:val="003D4A05"/>
    <w:rsid w:val="003D572A"/>
    <w:rsid w:val="003F3BCE"/>
    <w:rsid w:val="003F550F"/>
    <w:rsid w:val="003F6A3C"/>
    <w:rsid w:val="003F7ED7"/>
    <w:rsid w:val="004002A0"/>
    <w:rsid w:val="0041107A"/>
    <w:rsid w:val="00411FAC"/>
    <w:rsid w:val="00414315"/>
    <w:rsid w:val="00417593"/>
    <w:rsid w:val="00424791"/>
    <w:rsid w:val="00425C2A"/>
    <w:rsid w:val="00427CFE"/>
    <w:rsid w:val="00450935"/>
    <w:rsid w:val="00452C1B"/>
    <w:rsid w:val="00460392"/>
    <w:rsid w:val="00496C75"/>
    <w:rsid w:val="004C14D0"/>
    <w:rsid w:val="004E13B9"/>
    <w:rsid w:val="004E18A7"/>
    <w:rsid w:val="004F08BE"/>
    <w:rsid w:val="004F4444"/>
    <w:rsid w:val="005003CE"/>
    <w:rsid w:val="005044E7"/>
    <w:rsid w:val="005052A2"/>
    <w:rsid w:val="00522D32"/>
    <w:rsid w:val="005312E3"/>
    <w:rsid w:val="005323C8"/>
    <w:rsid w:val="005362D2"/>
    <w:rsid w:val="00551192"/>
    <w:rsid w:val="0056078E"/>
    <w:rsid w:val="00574C0F"/>
    <w:rsid w:val="00580B5D"/>
    <w:rsid w:val="00582C0A"/>
    <w:rsid w:val="005A237A"/>
    <w:rsid w:val="005A5375"/>
    <w:rsid w:val="005C1FAA"/>
    <w:rsid w:val="005E13F2"/>
    <w:rsid w:val="005E2E23"/>
    <w:rsid w:val="005E4692"/>
    <w:rsid w:val="005F48F3"/>
    <w:rsid w:val="005F59F3"/>
    <w:rsid w:val="005F7571"/>
    <w:rsid w:val="00602946"/>
    <w:rsid w:val="00603720"/>
    <w:rsid w:val="00607321"/>
    <w:rsid w:val="00620E78"/>
    <w:rsid w:val="00624A0F"/>
    <w:rsid w:val="00630D39"/>
    <w:rsid w:val="006470C5"/>
    <w:rsid w:val="00663BFE"/>
    <w:rsid w:val="00683E20"/>
    <w:rsid w:val="0069158A"/>
    <w:rsid w:val="00695FE9"/>
    <w:rsid w:val="006A16AA"/>
    <w:rsid w:val="006A26EC"/>
    <w:rsid w:val="006A2F5F"/>
    <w:rsid w:val="006A6ADC"/>
    <w:rsid w:val="006B32EA"/>
    <w:rsid w:val="006B4C64"/>
    <w:rsid w:val="006C76BE"/>
    <w:rsid w:val="006D353B"/>
    <w:rsid w:val="006D45F7"/>
    <w:rsid w:val="006D66EA"/>
    <w:rsid w:val="006E21F8"/>
    <w:rsid w:val="006F001B"/>
    <w:rsid w:val="006F09F7"/>
    <w:rsid w:val="006F6E0A"/>
    <w:rsid w:val="007178F2"/>
    <w:rsid w:val="00724286"/>
    <w:rsid w:val="007345A0"/>
    <w:rsid w:val="00734B70"/>
    <w:rsid w:val="00741503"/>
    <w:rsid w:val="0075211A"/>
    <w:rsid w:val="0076710B"/>
    <w:rsid w:val="00770900"/>
    <w:rsid w:val="00786F95"/>
    <w:rsid w:val="00796B13"/>
    <w:rsid w:val="007A3BF5"/>
    <w:rsid w:val="007C4B0B"/>
    <w:rsid w:val="007C68E4"/>
    <w:rsid w:val="007D7CD0"/>
    <w:rsid w:val="00800EDC"/>
    <w:rsid w:val="008062D2"/>
    <w:rsid w:val="00810F06"/>
    <w:rsid w:val="0081763F"/>
    <w:rsid w:val="008344C6"/>
    <w:rsid w:val="008367A4"/>
    <w:rsid w:val="00841BC9"/>
    <w:rsid w:val="00842F79"/>
    <w:rsid w:val="008434F2"/>
    <w:rsid w:val="00847A9C"/>
    <w:rsid w:val="00852D26"/>
    <w:rsid w:val="0085335E"/>
    <w:rsid w:val="00855597"/>
    <w:rsid w:val="00862788"/>
    <w:rsid w:val="0086651B"/>
    <w:rsid w:val="00880078"/>
    <w:rsid w:val="00896A41"/>
    <w:rsid w:val="008A2FA4"/>
    <w:rsid w:val="008B1E6A"/>
    <w:rsid w:val="008B509F"/>
    <w:rsid w:val="008C6F08"/>
    <w:rsid w:val="008D4F7D"/>
    <w:rsid w:val="008F05FF"/>
    <w:rsid w:val="008F3809"/>
    <w:rsid w:val="008F7022"/>
    <w:rsid w:val="009122C0"/>
    <w:rsid w:val="00925FDC"/>
    <w:rsid w:val="00930128"/>
    <w:rsid w:val="00943F39"/>
    <w:rsid w:val="00967744"/>
    <w:rsid w:val="009773A3"/>
    <w:rsid w:val="00982DC4"/>
    <w:rsid w:val="0099044D"/>
    <w:rsid w:val="009A6F60"/>
    <w:rsid w:val="009B5CA5"/>
    <w:rsid w:val="009B5CEB"/>
    <w:rsid w:val="009D0B89"/>
    <w:rsid w:val="009D7CBC"/>
    <w:rsid w:val="00A2461D"/>
    <w:rsid w:val="00A267DA"/>
    <w:rsid w:val="00A36968"/>
    <w:rsid w:val="00A41325"/>
    <w:rsid w:val="00A44B38"/>
    <w:rsid w:val="00A51664"/>
    <w:rsid w:val="00A53F84"/>
    <w:rsid w:val="00A573FF"/>
    <w:rsid w:val="00A57D84"/>
    <w:rsid w:val="00A62DDE"/>
    <w:rsid w:val="00A63232"/>
    <w:rsid w:val="00A72746"/>
    <w:rsid w:val="00A74446"/>
    <w:rsid w:val="00A7583E"/>
    <w:rsid w:val="00A91757"/>
    <w:rsid w:val="00A93AA8"/>
    <w:rsid w:val="00A96D43"/>
    <w:rsid w:val="00AA16C5"/>
    <w:rsid w:val="00AB2ECA"/>
    <w:rsid w:val="00AB34E8"/>
    <w:rsid w:val="00AC33EB"/>
    <w:rsid w:val="00AD450F"/>
    <w:rsid w:val="00AE2CA5"/>
    <w:rsid w:val="00AE4960"/>
    <w:rsid w:val="00AF1735"/>
    <w:rsid w:val="00AF482A"/>
    <w:rsid w:val="00B008E1"/>
    <w:rsid w:val="00B02C7C"/>
    <w:rsid w:val="00B06D0D"/>
    <w:rsid w:val="00B23DD3"/>
    <w:rsid w:val="00B30B0E"/>
    <w:rsid w:val="00B4601E"/>
    <w:rsid w:val="00B500C1"/>
    <w:rsid w:val="00B6793E"/>
    <w:rsid w:val="00B71217"/>
    <w:rsid w:val="00B85F18"/>
    <w:rsid w:val="00B876A8"/>
    <w:rsid w:val="00B91D62"/>
    <w:rsid w:val="00BA375F"/>
    <w:rsid w:val="00BA42E5"/>
    <w:rsid w:val="00BF4996"/>
    <w:rsid w:val="00C20B20"/>
    <w:rsid w:val="00C21DDD"/>
    <w:rsid w:val="00C24BBC"/>
    <w:rsid w:val="00C52C9E"/>
    <w:rsid w:val="00C5352E"/>
    <w:rsid w:val="00C61B85"/>
    <w:rsid w:val="00C81950"/>
    <w:rsid w:val="00C9040B"/>
    <w:rsid w:val="00CA56B2"/>
    <w:rsid w:val="00CB5226"/>
    <w:rsid w:val="00CD3E27"/>
    <w:rsid w:val="00CE082A"/>
    <w:rsid w:val="00CF2083"/>
    <w:rsid w:val="00D10BF0"/>
    <w:rsid w:val="00D1528C"/>
    <w:rsid w:val="00D15C9F"/>
    <w:rsid w:val="00D236C5"/>
    <w:rsid w:val="00D37BEA"/>
    <w:rsid w:val="00D433AF"/>
    <w:rsid w:val="00D43A2C"/>
    <w:rsid w:val="00D50A61"/>
    <w:rsid w:val="00D81402"/>
    <w:rsid w:val="00D82742"/>
    <w:rsid w:val="00D9163A"/>
    <w:rsid w:val="00D947DB"/>
    <w:rsid w:val="00DA7818"/>
    <w:rsid w:val="00DB6CBA"/>
    <w:rsid w:val="00DC2B4F"/>
    <w:rsid w:val="00DD0A83"/>
    <w:rsid w:val="00DD573E"/>
    <w:rsid w:val="00DD60B7"/>
    <w:rsid w:val="00DE60F9"/>
    <w:rsid w:val="00DF54F2"/>
    <w:rsid w:val="00E0005C"/>
    <w:rsid w:val="00E01D85"/>
    <w:rsid w:val="00E13DBC"/>
    <w:rsid w:val="00E13FA8"/>
    <w:rsid w:val="00E172EE"/>
    <w:rsid w:val="00E24C65"/>
    <w:rsid w:val="00E34FD0"/>
    <w:rsid w:val="00E40730"/>
    <w:rsid w:val="00E436C1"/>
    <w:rsid w:val="00E559BD"/>
    <w:rsid w:val="00E57EE7"/>
    <w:rsid w:val="00E64594"/>
    <w:rsid w:val="00E70640"/>
    <w:rsid w:val="00EE7AF1"/>
    <w:rsid w:val="00F01108"/>
    <w:rsid w:val="00F05DD6"/>
    <w:rsid w:val="00F34A88"/>
    <w:rsid w:val="00F40BAD"/>
    <w:rsid w:val="00F52483"/>
    <w:rsid w:val="00F62C0E"/>
    <w:rsid w:val="00F67B04"/>
    <w:rsid w:val="00F734D9"/>
    <w:rsid w:val="00F85542"/>
    <w:rsid w:val="00F93F7C"/>
    <w:rsid w:val="00F9517F"/>
    <w:rsid w:val="00FA1246"/>
    <w:rsid w:val="00FA4F6B"/>
    <w:rsid w:val="00FA677D"/>
    <w:rsid w:val="00FB2B81"/>
    <w:rsid w:val="00FC18E7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A53BE8"/>
  <w15:chartTrackingRefBased/>
  <w15:docId w15:val="{C45A3F6F-0908-4E0A-9B40-6D78725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4594"/>
    <w:rPr>
      <w:rFonts w:ascii="Outfit" w:hAnsi="Outfit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aliases w:val="Tableaucdg"/>
    <w:basedOn w:val="TableauNormal"/>
    <w:uiPriority w:val="39"/>
    <w:rsid w:val="00E1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02946"/>
    <w:rPr>
      <w:color w:val="808080"/>
    </w:rPr>
  </w:style>
  <w:style w:type="paragraph" w:customStyle="1" w:styleId="CDG35-Arrt">
    <w:name w:val="CDG 35 - Arrêté"/>
    <w:basedOn w:val="Normal"/>
    <w:qFormat/>
    <w:rsid w:val="00DD573E"/>
    <w:pPr>
      <w:ind w:right="284"/>
      <w:jc w:val="right"/>
    </w:pPr>
    <w:rPr>
      <w:rFonts w:ascii="Parkinsans" w:hAnsi="Parkinsans"/>
      <w:b/>
      <w:sz w:val="32"/>
    </w:rPr>
  </w:style>
  <w:style w:type="paragraph" w:customStyle="1" w:styleId="CDG35-Titre">
    <w:name w:val="CDG 35 - Titre"/>
    <w:qFormat/>
    <w:rsid w:val="00DD573E"/>
    <w:pPr>
      <w:spacing w:after="480"/>
      <w:jc w:val="center"/>
    </w:pPr>
    <w:rPr>
      <w:rFonts w:ascii="Parkinsans" w:hAnsi="Parkinsans"/>
      <w:b/>
      <w:sz w:val="28"/>
      <w:szCs w:val="24"/>
    </w:rPr>
  </w:style>
  <w:style w:type="paragraph" w:customStyle="1" w:styleId="CDG35-Textecourantgras">
    <w:name w:val="CDG 35 - Texte courant gras"/>
    <w:basedOn w:val="Normal"/>
    <w:qFormat/>
    <w:rsid w:val="00133D46"/>
    <w:pPr>
      <w:spacing w:before="120"/>
    </w:pPr>
    <w:rPr>
      <w:b/>
    </w:rPr>
  </w:style>
  <w:style w:type="numbering" w:customStyle="1" w:styleId="Outline2">
    <w:name w:val="Outline2"/>
    <w:basedOn w:val="Aucuneliste"/>
    <w:rsid w:val="00D81402"/>
    <w:pPr>
      <w:numPr>
        <w:numId w:val="4"/>
      </w:numPr>
    </w:pPr>
  </w:style>
  <w:style w:type="numbering" w:customStyle="1" w:styleId="WW8Num282">
    <w:name w:val="WW8Num282"/>
    <w:basedOn w:val="Aucuneliste"/>
    <w:rsid w:val="00D37BEA"/>
    <w:pPr>
      <w:numPr>
        <w:numId w:val="5"/>
      </w:numPr>
    </w:pPr>
  </w:style>
  <w:style w:type="table" w:customStyle="1" w:styleId="Grilledutableau65">
    <w:name w:val="Grille du tableau65"/>
    <w:basedOn w:val="TableauNormal"/>
    <w:next w:val="Grilledutableau"/>
    <w:uiPriority w:val="39"/>
    <w:rsid w:val="00D37BEA"/>
    <w:pPr>
      <w:spacing w:before="360"/>
      <w:ind w:left="567" w:hanging="567"/>
      <w:jc w:val="both"/>
    </w:pPr>
    <w:rPr>
      <w:rFonts w:ascii="Trebuchet MS" w:eastAsia="MS Mincho" w:hAnsi="Trebuchet MS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G35-Textecourant">
    <w:name w:val="CDG 35 - Texte courant"/>
    <w:basedOn w:val="Normal"/>
    <w:qFormat/>
    <w:rsid w:val="003B013B"/>
    <w:pPr>
      <w:spacing w:before="120" w:after="120"/>
    </w:pPr>
    <w:rPr>
      <w:szCs w:val="20"/>
    </w:rPr>
  </w:style>
  <w:style w:type="paragraph" w:customStyle="1" w:styleId="CDG35-Nomactivit">
    <w:name w:val="CDG 35 - Nom activité"/>
    <w:basedOn w:val="CDG35-Textecourant"/>
    <w:qFormat/>
    <w:rsid w:val="00F67B04"/>
    <w:pPr>
      <w:spacing w:before="240"/>
    </w:pPr>
    <w:rPr>
      <w:b/>
    </w:rPr>
  </w:style>
  <w:style w:type="paragraph" w:customStyle="1" w:styleId="CDG35-Arrte">
    <w:name w:val="CDG 35 - Arrête"/>
    <w:basedOn w:val="Normal"/>
    <w:qFormat/>
    <w:rsid w:val="00E64594"/>
    <w:pPr>
      <w:tabs>
        <w:tab w:val="left" w:pos="2880"/>
        <w:tab w:val="center" w:pos="4600"/>
      </w:tabs>
      <w:spacing w:before="360" w:after="240"/>
      <w:ind w:right="153"/>
      <w:jc w:val="center"/>
    </w:pPr>
    <w:rPr>
      <w:rFonts w:eastAsia="Calibri" w:cs="Arial"/>
      <w:b/>
      <w:bCs/>
      <w:sz w:val="22"/>
      <w:szCs w:val="22"/>
    </w:rPr>
  </w:style>
  <w:style w:type="paragraph" w:customStyle="1" w:styleId="CDG35-Article">
    <w:name w:val="CDG 35 - Article"/>
    <w:basedOn w:val="Normal"/>
    <w:qFormat/>
    <w:rsid w:val="00E64594"/>
    <w:pPr>
      <w:spacing w:before="240" w:after="120"/>
      <w:ind w:right="153"/>
    </w:pPr>
    <w:rPr>
      <w:rFonts w:eastAsia="Calibri" w:cs="Arial"/>
      <w:b/>
      <w:bCs/>
      <w:szCs w:val="20"/>
    </w:rPr>
  </w:style>
  <w:style w:type="paragraph" w:customStyle="1" w:styleId="CDG35-Textecourantretrait">
    <w:name w:val="CDG 35 - Texte courant retrait"/>
    <w:basedOn w:val="Normal"/>
    <w:rsid w:val="00E64594"/>
    <w:pPr>
      <w:numPr>
        <w:numId w:val="7"/>
      </w:numPr>
      <w:spacing w:before="60" w:line="259" w:lineRule="auto"/>
      <w:ind w:left="568" w:hanging="284"/>
      <w:jc w:val="both"/>
    </w:pPr>
    <w:rPr>
      <w:kern w:val="2"/>
      <w:szCs w:val="20"/>
      <w:lang w:eastAsia="en-US"/>
      <w14:ligatures w14:val="standardContextual"/>
    </w:rPr>
  </w:style>
  <w:style w:type="paragraph" w:styleId="En-tte">
    <w:name w:val="header"/>
    <w:basedOn w:val="Normal"/>
    <w:link w:val="En-tteCar"/>
    <w:uiPriority w:val="99"/>
    <w:rsid w:val="004F44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4444"/>
    <w:rPr>
      <w:rFonts w:ascii="Outfit" w:hAnsi="Outfit"/>
      <w:szCs w:val="24"/>
    </w:rPr>
  </w:style>
  <w:style w:type="paragraph" w:styleId="Pieddepage">
    <w:name w:val="footer"/>
    <w:basedOn w:val="Normal"/>
    <w:link w:val="PieddepageCar"/>
    <w:rsid w:val="004F44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F4444"/>
    <w:rPr>
      <w:rFonts w:ascii="Outfit" w:hAnsi="Outfi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llections\CDG%2035_Arr&#234;t&#233;%20RH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13AE-C70B-4924-9504-82D30A9C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CDG 35_Arrêté RH.dotx</Template>
  <TotalTime>0</TotalTime>
  <Pages>1</Pages>
  <Words>344</Words>
  <Characters>2026</Characters>
  <Application>Microsoft Office Word</Application>
  <DocSecurity>0</DocSecurity>
  <Lines>43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DE</vt:lpstr>
    </vt:vector>
  </TitlesOfParts>
  <Company>SERVICE INFORMATIQUE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DE</dc:title>
  <dc:subject/>
  <dc:creator>Jouetre</dc:creator>
  <cp:keywords/>
  <cp:lastModifiedBy>Régine GUÉGUEN</cp:lastModifiedBy>
  <cp:revision>2</cp:revision>
  <cp:lastPrinted>2025-09-30T13:45:00Z</cp:lastPrinted>
  <dcterms:created xsi:type="dcterms:W3CDTF">2026-01-23T16:16:00Z</dcterms:created>
  <dcterms:modified xsi:type="dcterms:W3CDTF">2026-01-23T16:16:00Z</dcterms:modified>
</cp:coreProperties>
</file>